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D4E47" w:rsidR="00797EE7" w:rsidP="282D4DAB" w:rsidRDefault="1AAD9316" w14:paraId="2BAA48EA" w14:textId="69902829">
      <w:pPr>
        <w:pStyle w:val="Header"/>
        <w:jc w:val="right"/>
      </w:pPr>
      <w:r w:rsidR="4505F43F">
        <w:drawing>
          <wp:inline wp14:editId="1D04DA7B" wp14:anchorId="0CD25F61">
            <wp:extent cx="1414136" cy="898836"/>
            <wp:effectExtent l="0" t="0" r="0" b="0"/>
            <wp:docPr id="89294593" name="" title=""/>
            <wp:cNvGraphicFramePr>
              <a:graphicFrameLocks noChangeAspect="1"/>
            </wp:cNvGraphicFramePr>
            <a:graphic>
              <a:graphicData uri="http://schemas.openxmlformats.org/drawingml/2006/picture">
                <pic:pic>
                  <pic:nvPicPr>
                    <pic:cNvPr id="0" name=""/>
                    <pic:cNvPicPr/>
                  </pic:nvPicPr>
                  <pic:blipFill>
                    <a:blip r:embed="R3cd65d7dc8264c3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14136" cy="898836"/>
                    </a:xfrm>
                    <a:prstGeom prst="rect">
                      <a:avLst/>
                    </a:prstGeom>
                  </pic:spPr>
                </pic:pic>
              </a:graphicData>
            </a:graphic>
          </wp:inline>
        </w:drawing>
      </w:r>
    </w:p>
    <w:p w:rsidRPr="00AD4E47" w:rsidR="00797EE7" w:rsidP="1AAD9316" w:rsidRDefault="1AAD9316" w14:paraId="1A2C065C" w14:textId="13F7ED22">
      <w:pPr>
        <w:pStyle w:val="Header"/>
        <w:jc w:val="center"/>
        <w:rPr>
          <w:rFonts w:ascii="Arial" w:hAnsi="Arial" w:eastAsia="Arial" w:cs="Arial"/>
          <w:b w:val="1"/>
          <w:bCs w:val="1"/>
          <w:sz w:val="32"/>
          <w:szCs w:val="32"/>
          <w:u w:val="single"/>
        </w:rPr>
      </w:pPr>
      <w:r w:rsidRPr="6871D6E2" w:rsidR="0BC1B481">
        <w:rPr>
          <w:rFonts w:ascii="Arial" w:hAnsi="Arial" w:eastAsia="Arial" w:cs="Arial"/>
          <w:b w:val="1"/>
          <w:bCs w:val="1"/>
          <w:sz w:val="32"/>
          <w:szCs w:val="32"/>
          <w:u w:val="single"/>
        </w:rPr>
        <w:t>Theatre Club Registration</w:t>
      </w:r>
      <w:r w:rsidRPr="6871D6E2" w:rsidR="1AAD9316">
        <w:rPr>
          <w:rFonts w:ascii="Arial" w:hAnsi="Arial" w:eastAsia="Arial" w:cs="Arial"/>
          <w:b w:val="1"/>
          <w:bCs w:val="1"/>
          <w:sz w:val="32"/>
          <w:szCs w:val="32"/>
          <w:u w:val="single"/>
        </w:rPr>
        <w:t xml:space="preserve"> Form</w:t>
      </w:r>
    </w:p>
    <w:p w:rsidRPr="00AD4E47" w:rsidR="00797EE7" w:rsidP="00797EE7" w:rsidRDefault="00797EE7" w14:paraId="1A2C065D" w14:textId="77777777">
      <w:pPr>
        <w:pStyle w:val="Header"/>
        <w:jc w:val="center"/>
        <w:rPr>
          <w:rFonts w:ascii="Arial" w:hAnsi="Arial" w:cs="Arial"/>
        </w:rPr>
      </w:pPr>
    </w:p>
    <w:p w:rsidRPr="00AD4E47" w:rsidR="000E5133" w:rsidP="1AAD9316" w:rsidRDefault="1AAD9316" w14:paraId="1A2C065E" w14:textId="20E894B8">
      <w:pPr>
        <w:rPr>
          <w:rFonts w:ascii="Arial" w:hAnsi="Arial" w:eastAsia="Arial" w:cs="Arial"/>
        </w:rPr>
      </w:pPr>
      <w:r w:rsidRPr="6871D6E2" w:rsidR="1AAD9316">
        <w:rPr>
          <w:rFonts w:ascii="Arial" w:hAnsi="Arial" w:eastAsia="Arial" w:cs="Arial"/>
        </w:rPr>
        <w:t xml:space="preserve">Thank you for your interest in </w:t>
      </w:r>
      <w:r w:rsidRPr="6871D6E2" w:rsidR="67264551">
        <w:rPr>
          <w:rFonts w:ascii="Arial" w:hAnsi="Arial" w:eastAsia="Arial" w:cs="Arial"/>
        </w:rPr>
        <w:t>being a part of th</w:t>
      </w:r>
      <w:r w:rsidRPr="6871D6E2" w:rsidR="4AF9C5B8">
        <w:rPr>
          <w:rFonts w:ascii="Arial" w:hAnsi="Arial" w:eastAsia="Arial" w:cs="Arial"/>
        </w:rPr>
        <w:t>e Garrick’s Theatre Club</w:t>
      </w:r>
      <w:r w:rsidRPr="6871D6E2" w:rsidR="67264551">
        <w:rPr>
          <w:rFonts w:ascii="Arial" w:hAnsi="Arial" w:eastAsia="Arial" w:cs="Arial"/>
        </w:rPr>
        <w:t>. Once completed, please</w:t>
      </w:r>
      <w:r w:rsidRPr="6871D6E2" w:rsidR="1AAD9316">
        <w:rPr>
          <w:rFonts w:ascii="Arial" w:hAnsi="Arial" w:eastAsia="Arial" w:cs="Arial"/>
        </w:rPr>
        <w:t xml:space="preserve"> e-mail </w:t>
      </w:r>
      <w:r w:rsidRPr="6871D6E2" w:rsidR="4BE1A4AC">
        <w:rPr>
          <w:rFonts w:ascii="Arial" w:hAnsi="Arial" w:eastAsia="Arial" w:cs="Arial"/>
        </w:rPr>
        <w:t xml:space="preserve">your application to </w:t>
      </w:r>
      <w:hyperlink r:id="R378db0f375064825">
        <w:r w:rsidRPr="6871D6E2" w:rsidR="1AAD9316">
          <w:rPr>
            <w:rStyle w:val="Hyperlink"/>
            <w:rFonts w:ascii="Arial" w:hAnsi="Arial" w:eastAsia="Arial" w:cs="Arial"/>
          </w:rPr>
          <w:t>education@lichfieldgarrick.com</w:t>
        </w:r>
      </w:hyperlink>
      <w:r w:rsidRPr="6871D6E2" w:rsidR="1AAD9316">
        <w:rPr>
          <w:rFonts w:ascii="Arial" w:hAnsi="Arial" w:eastAsia="Arial" w:cs="Arial"/>
        </w:rPr>
        <w:t xml:space="preserve">. </w:t>
      </w:r>
    </w:p>
    <w:p w:rsidR="00AD4E47" w:rsidP="000E5133" w:rsidRDefault="00AD4E47" w14:paraId="1A2C065F" w14:textId="77777777">
      <w:pPr>
        <w:pStyle w:val="NoSpacing"/>
        <w:rPr>
          <w:rFonts w:ascii="Arial" w:hAnsi="Arial" w:cs="Arial"/>
        </w:rPr>
      </w:pPr>
    </w:p>
    <w:p w:rsidRPr="00AD4E47" w:rsidR="00D22749" w:rsidP="72F630A3" w:rsidRDefault="72F630A3" w14:paraId="1A2C0660" w14:textId="67036A4F">
      <w:pPr>
        <w:pStyle w:val="NoSpacing"/>
        <w:rPr>
          <w:rFonts w:ascii="Arial" w:hAnsi="Arial" w:eastAsia="Arial" w:cs="Arial"/>
        </w:rPr>
      </w:pPr>
      <w:r w:rsidRPr="282D4DAB" w:rsidR="72F630A3">
        <w:rPr>
          <w:rFonts w:ascii="Arial" w:hAnsi="Arial" w:eastAsia="Arial" w:cs="Arial"/>
        </w:rPr>
        <w:t xml:space="preserve">Please </w:t>
      </w:r>
      <w:r w:rsidRPr="282D4DAB" w:rsidR="382EF867">
        <w:rPr>
          <w:rFonts w:ascii="Arial" w:hAnsi="Arial" w:eastAsia="Arial" w:cs="Arial"/>
        </w:rPr>
        <w:t>Read/</w:t>
      </w:r>
      <w:r w:rsidRPr="282D4DAB" w:rsidR="72F630A3">
        <w:rPr>
          <w:rFonts w:ascii="Arial" w:hAnsi="Arial" w:eastAsia="Arial" w:cs="Arial"/>
        </w:rPr>
        <w:t>fill in all sides of the form and the declaration</w:t>
      </w:r>
      <w:r w:rsidRPr="282D4DAB" w:rsidR="79BEDEC4">
        <w:rPr>
          <w:rFonts w:ascii="Arial" w:hAnsi="Arial" w:eastAsia="Arial" w:cs="Arial"/>
        </w:rPr>
        <w:t>.</w:t>
      </w:r>
    </w:p>
    <w:p w:rsidRPr="00AD4E47" w:rsidR="00D96113" w:rsidP="00D22749" w:rsidRDefault="00D96113" w14:paraId="1A2C0661" w14:textId="77777777">
      <w:pPr>
        <w:pStyle w:val="NoSpacing"/>
        <w:rPr>
          <w:rFonts w:ascii="Arial" w:hAnsi="Arial" w:cs="Arial"/>
        </w:rPr>
      </w:pPr>
    </w:p>
    <w:tbl>
      <w:tblPr>
        <w:tblpPr w:leftFromText="180" w:rightFromText="180" w:vertAnchor="text" w:horzAnchor="margin" w:tblpY="98"/>
        <w:tblW w:w="9700" w:type="dxa"/>
        <w:tblLook w:val="04A0" w:firstRow="1" w:lastRow="0" w:firstColumn="1" w:lastColumn="0" w:noHBand="0" w:noVBand="1"/>
      </w:tblPr>
      <w:tblGrid>
        <w:gridCol w:w="3760"/>
        <w:gridCol w:w="5940"/>
      </w:tblGrid>
      <w:tr w:rsidRPr="00AD4E47" w:rsidR="007F4B03" w:rsidTr="6871D6E2" w14:paraId="1A2C0664" w14:textId="77777777">
        <w:trPr>
          <w:trHeight w:val="306"/>
        </w:trPr>
        <w:tc>
          <w:tcPr>
            <w:tcW w:w="376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AD4E47" w:rsidR="00AD4E47" w:rsidP="63972893" w:rsidRDefault="63972893" w14:paraId="1A2C0662"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Name:</w:t>
            </w:r>
          </w:p>
        </w:tc>
        <w:tc>
          <w:tcPr>
            <w:tcW w:w="5940" w:type="dxa"/>
            <w:tcBorders>
              <w:top w:val="single" w:color="auto" w:sz="4" w:space="0"/>
              <w:left w:val="nil"/>
              <w:bottom w:val="single" w:color="auto" w:sz="4" w:space="0"/>
              <w:right w:val="single" w:color="auto" w:sz="4" w:space="0"/>
            </w:tcBorders>
            <w:shd w:val="clear" w:color="auto" w:fill="auto"/>
            <w:tcMar/>
            <w:vAlign w:val="center"/>
            <w:hideMark/>
          </w:tcPr>
          <w:p w:rsidRPr="00AD4E47" w:rsidR="007F4B03" w:rsidP="08BBBAFB" w:rsidRDefault="08BBBAFB" w14:paraId="1A2C0663"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6871D6E2" w14:paraId="1A2C066B"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65"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Address:</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66"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p w:rsidRPr="00AD4E47" w:rsidR="0048388F" w:rsidP="007F4B03" w:rsidRDefault="0048388F" w14:paraId="1A2C0667" w14:textId="77777777">
            <w:pPr>
              <w:spacing w:after="0" w:line="240" w:lineRule="auto"/>
              <w:rPr>
                <w:rFonts w:ascii="Arial" w:hAnsi="Arial" w:eastAsia="Times New Roman" w:cs="Arial"/>
                <w:color w:val="000000"/>
                <w:lang w:eastAsia="en-GB"/>
              </w:rPr>
            </w:pPr>
          </w:p>
          <w:p w:rsidRPr="00AD4E47" w:rsidR="0048388F" w:rsidP="007F4B03" w:rsidRDefault="0048388F" w14:paraId="1A2C0668" w14:textId="77777777">
            <w:pPr>
              <w:spacing w:after="0" w:line="240" w:lineRule="auto"/>
              <w:rPr>
                <w:rFonts w:ascii="Arial" w:hAnsi="Arial" w:eastAsia="Times New Roman" w:cs="Arial"/>
                <w:color w:val="000000"/>
                <w:lang w:eastAsia="en-GB"/>
              </w:rPr>
            </w:pPr>
          </w:p>
          <w:p w:rsidRPr="00AD4E47" w:rsidR="0048388F" w:rsidP="007F4B03" w:rsidRDefault="0048388F" w14:paraId="1A2C0669" w14:textId="77777777">
            <w:pPr>
              <w:spacing w:after="0" w:line="240" w:lineRule="auto"/>
              <w:rPr>
                <w:rFonts w:ascii="Arial" w:hAnsi="Arial" w:eastAsia="Times New Roman" w:cs="Arial"/>
                <w:color w:val="000000"/>
                <w:lang w:eastAsia="en-GB"/>
              </w:rPr>
            </w:pPr>
          </w:p>
          <w:p w:rsidRPr="00AD4E47" w:rsidR="0048388F" w:rsidP="007F4B03" w:rsidRDefault="0048388F" w14:paraId="1A2C066A" w14:textId="77777777">
            <w:pPr>
              <w:spacing w:after="0" w:line="240" w:lineRule="auto"/>
              <w:rPr>
                <w:rFonts w:ascii="Arial" w:hAnsi="Arial" w:eastAsia="Times New Roman" w:cs="Arial"/>
                <w:color w:val="000000"/>
                <w:lang w:eastAsia="en-GB"/>
              </w:rPr>
            </w:pPr>
          </w:p>
        </w:tc>
      </w:tr>
      <w:tr w:rsidRPr="00AD4E47" w:rsidR="007F4B03" w:rsidTr="6871D6E2" w14:paraId="1A2C066E"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A4F471D" w:rsidRDefault="0A4F471D" w14:paraId="1A2C066C" w14:textId="1C420DF8">
            <w:pPr>
              <w:spacing w:after="0" w:line="240" w:lineRule="auto"/>
              <w:jc w:val="center"/>
              <w:rPr>
                <w:rFonts w:ascii="Arial,Times New Roman" w:hAnsi="Arial,Times New Roman" w:eastAsia="Arial,Times New Roman" w:cs="Arial,Times New Roman"/>
                <w:color w:val="000000" w:themeColor="text1"/>
                <w:lang w:eastAsia="en-GB"/>
              </w:rPr>
            </w:pPr>
            <w:r w:rsidRPr="282D4DAB" w:rsidR="0A4F471D">
              <w:rPr>
                <w:rFonts w:ascii="Arial" w:hAnsi="Arial" w:eastAsia="Arial" w:cs="Arial"/>
                <w:color w:val="000000" w:themeColor="text1" w:themeTint="FF" w:themeShade="FF"/>
                <w:lang w:eastAsia="en-GB"/>
              </w:rPr>
              <w:t>Email Address (Of Parent/Guardian if Under 1</w:t>
            </w:r>
            <w:r w:rsidRPr="282D4DAB" w:rsidR="67066B49">
              <w:rPr>
                <w:rFonts w:ascii="Arial" w:hAnsi="Arial" w:eastAsia="Arial" w:cs="Arial"/>
                <w:color w:val="000000" w:themeColor="text1" w:themeTint="FF" w:themeShade="FF"/>
                <w:lang w:eastAsia="en-GB"/>
              </w:rPr>
              <w:t>8</w:t>
            </w:r>
            <w:r w:rsidRPr="282D4DAB" w:rsidR="0A4F471D">
              <w:rPr>
                <w:rFonts w:ascii="Arial" w:hAnsi="Arial" w:eastAsia="Arial" w:cs="Arial"/>
                <w:color w:val="000000" w:themeColor="text1" w:themeTint="FF" w:themeShade="FF"/>
                <w:lang w:eastAsia="en-GB"/>
              </w:rPr>
              <w:t>):</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6D"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6871D6E2" w14:paraId="1A2C0671"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6F"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Home Telephone:</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70"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6871D6E2" w14:paraId="1A2C0674"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A4F471D" w:rsidRDefault="0A4F471D" w14:paraId="1A2C0672" w14:textId="59140493">
            <w:pPr>
              <w:spacing w:after="0" w:line="240" w:lineRule="auto"/>
              <w:jc w:val="center"/>
              <w:rPr>
                <w:rFonts w:ascii="Arial,Times New Roman" w:hAnsi="Arial,Times New Roman" w:eastAsia="Arial,Times New Roman" w:cs="Arial,Times New Roman"/>
                <w:color w:val="000000" w:themeColor="text1"/>
                <w:lang w:eastAsia="en-GB"/>
              </w:rPr>
            </w:pPr>
            <w:r w:rsidRPr="282D4DAB" w:rsidR="0A4F471D">
              <w:rPr>
                <w:rFonts w:ascii="Arial" w:hAnsi="Arial" w:eastAsia="Arial" w:cs="Arial"/>
                <w:color w:val="000000" w:themeColor="text1" w:themeTint="FF" w:themeShade="FF"/>
                <w:lang w:eastAsia="en-GB"/>
              </w:rPr>
              <w:t>Mobile (If under 1</w:t>
            </w:r>
            <w:r w:rsidRPr="282D4DAB" w:rsidR="709D455E">
              <w:rPr>
                <w:rFonts w:ascii="Arial" w:hAnsi="Arial" w:eastAsia="Arial" w:cs="Arial"/>
                <w:color w:val="000000" w:themeColor="text1" w:themeTint="FF" w:themeShade="FF"/>
                <w:lang w:eastAsia="en-GB"/>
              </w:rPr>
              <w:t xml:space="preserve">8 </w:t>
            </w:r>
            <w:r w:rsidRPr="282D4DAB" w:rsidR="0A4F471D">
              <w:rPr>
                <w:rFonts w:ascii="Arial" w:hAnsi="Arial" w:eastAsia="Arial" w:cs="Arial"/>
                <w:color w:val="000000" w:themeColor="text1" w:themeTint="FF" w:themeShade="FF"/>
                <w:lang w:eastAsia="en-GB"/>
              </w:rPr>
              <w:t>please ignore and fill out the below):</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73"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6871D6E2" w14:paraId="1A2C0677" w14:textId="77777777">
        <w:trPr>
          <w:trHeight w:val="422"/>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5" w14:textId="29E919AA">
            <w:pPr>
              <w:spacing w:after="0" w:line="240" w:lineRule="auto"/>
              <w:jc w:val="center"/>
              <w:rPr>
                <w:rFonts w:ascii="Arial,Times New Roman" w:hAnsi="Arial,Times New Roman" w:eastAsia="Arial,Times New Roman" w:cs="Arial,Times New Roman"/>
                <w:color w:val="000000" w:themeColor="text1"/>
                <w:lang w:eastAsia="en-GB"/>
              </w:rPr>
            </w:pPr>
            <w:r w:rsidRPr="282D4DAB" w:rsidR="63972893">
              <w:rPr>
                <w:rFonts w:ascii="Arial" w:hAnsi="Arial" w:eastAsia="Arial" w:cs="Arial"/>
                <w:i w:val="1"/>
                <w:iCs w:val="1"/>
                <w:color w:val="000000" w:themeColor="text1" w:themeTint="FF" w:themeShade="FF"/>
                <w:lang w:eastAsia="en-GB"/>
              </w:rPr>
              <w:t>If under 1</w:t>
            </w:r>
            <w:r w:rsidRPr="282D4DAB" w:rsidR="7EFBFD3C">
              <w:rPr>
                <w:rFonts w:ascii="Arial" w:hAnsi="Arial" w:eastAsia="Arial" w:cs="Arial"/>
                <w:i w:val="1"/>
                <w:iCs w:val="1"/>
                <w:color w:val="000000" w:themeColor="text1" w:themeTint="FF" w:themeShade="FF"/>
                <w:lang w:eastAsia="en-GB"/>
              </w:rPr>
              <w:t>8</w:t>
            </w:r>
          </w:p>
        </w:tc>
        <w:tc>
          <w:tcPr>
            <w:tcW w:w="5940" w:type="dxa"/>
            <w:vMerge w:val="restart"/>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8BBBAFB" w:rsidRDefault="08BBBAFB" w14:paraId="1A2C0676" w14:textId="0D3166A9">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6871D6E2" w14:paraId="1A2C067A"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8" w14:textId="77777777">
            <w:pPr>
              <w:spacing w:after="0" w:line="240" w:lineRule="auto"/>
              <w:jc w:val="center"/>
              <w:rPr>
                <w:rFonts w:ascii="Arial,Times New Roman" w:hAnsi="Arial,Times New Roman" w:eastAsia="Arial,Times New Roman" w:cs="Arial,Times New Roman"/>
                <w:i/>
                <w:iCs/>
                <w:color w:val="000000" w:themeColor="text1"/>
                <w:lang w:eastAsia="en-GB"/>
              </w:rPr>
            </w:pPr>
            <w:r w:rsidRPr="63972893">
              <w:rPr>
                <w:rFonts w:ascii="Arial" w:hAnsi="Arial" w:eastAsia="Arial" w:cs="Arial"/>
                <w:color w:val="000000" w:themeColor="text1"/>
                <w:lang w:eastAsia="en-GB"/>
              </w:rPr>
              <w:t>Parent/Guardian/Carer Name:</w:t>
            </w:r>
          </w:p>
        </w:tc>
        <w:tc>
          <w:tcPr>
            <w:tcW w:w="5940" w:type="dxa"/>
            <w:vMerge/>
            <w:tcMar/>
            <w:vAlign w:val="center"/>
            <w:hideMark/>
          </w:tcPr>
          <w:p w:rsidRPr="00AD4E47" w:rsidR="007F4B03" w:rsidP="007F4B03" w:rsidRDefault="007F4B03" w14:paraId="1A2C0679" w14:textId="77777777">
            <w:pPr>
              <w:spacing w:after="0" w:line="240" w:lineRule="auto"/>
              <w:rPr>
                <w:rFonts w:ascii="Arial" w:hAnsi="Arial" w:eastAsia="Times New Roman" w:cs="Arial"/>
                <w:color w:val="000000"/>
                <w:lang w:eastAsia="en-GB"/>
              </w:rPr>
            </w:pPr>
          </w:p>
        </w:tc>
      </w:tr>
      <w:tr w:rsidRPr="00AD4E47" w:rsidR="007F4B03" w:rsidTr="6871D6E2" w14:paraId="1A2C067D" w14:textId="77777777">
        <w:trPr>
          <w:trHeight w:val="418"/>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B" w14:textId="4C5FB6C0">
            <w:pPr>
              <w:spacing w:after="0" w:line="240" w:lineRule="auto"/>
              <w:jc w:val="center"/>
              <w:rPr>
                <w:rFonts w:ascii="Arial,Times New Roman" w:hAnsi="Arial,Times New Roman" w:eastAsia="Arial,Times New Roman" w:cs="Arial,Times New Roman"/>
                <w:color w:val="000000" w:themeColor="text1"/>
                <w:lang w:eastAsia="en-GB"/>
              </w:rPr>
            </w:pPr>
            <w:r w:rsidRPr="282D4DAB" w:rsidR="0C7DF1EA">
              <w:rPr>
                <w:rFonts w:ascii="Arial" w:hAnsi="Arial" w:eastAsia="Arial" w:cs="Arial"/>
                <w:i w:val="1"/>
                <w:iCs w:val="1"/>
                <w:color w:val="000000" w:themeColor="text1" w:themeTint="FF" w:themeShade="FF"/>
                <w:lang w:eastAsia="en-GB"/>
              </w:rPr>
              <w:t xml:space="preserve">If </w:t>
            </w:r>
            <w:r w:rsidRPr="282D4DAB" w:rsidR="63972893">
              <w:rPr>
                <w:rFonts w:ascii="Arial" w:hAnsi="Arial" w:eastAsia="Arial" w:cs="Arial"/>
                <w:i w:val="1"/>
                <w:iCs w:val="1"/>
                <w:color w:val="000000" w:themeColor="text1" w:themeTint="FF" w:themeShade="FF"/>
                <w:lang w:eastAsia="en-GB"/>
              </w:rPr>
              <w:t>under 1</w:t>
            </w:r>
            <w:r w:rsidRPr="282D4DAB" w:rsidR="09CCBBB4">
              <w:rPr>
                <w:rFonts w:ascii="Arial" w:hAnsi="Arial" w:eastAsia="Arial" w:cs="Arial"/>
                <w:i w:val="1"/>
                <w:iCs w:val="1"/>
                <w:color w:val="000000" w:themeColor="text1" w:themeTint="FF" w:themeShade="FF"/>
                <w:lang w:eastAsia="en-GB"/>
              </w:rPr>
              <w:t>8</w:t>
            </w:r>
          </w:p>
        </w:tc>
        <w:tc>
          <w:tcPr>
            <w:tcW w:w="5940" w:type="dxa"/>
            <w:vMerge w:val="restart"/>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8BBBAFB" w:rsidRDefault="08BBBAFB" w14:paraId="1A2C067C"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6871D6E2" w14:paraId="1A2C0680"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E" w14:textId="0DE5A796">
            <w:pPr>
              <w:spacing w:after="0" w:line="240" w:lineRule="auto"/>
              <w:jc w:val="center"/>
              <w:rPr>
                <w:rFonts w:ascii="Arial,Times New Roman" w:hAnsi="Arial,Times New Roman" w:eastAsia="Arial,Times New Roman" w:cs="Arial,Times New Roman"/>
                <w:i/>
                <w:iCs/>
                <w:color w:val="000000" w:themeColor="text1"/>
                <w:lang w:eastAsia="en-GB"/>
              </w:rPr>
            </w:pPr>
            <w:r w:rsidRPr="63972893">
              <w:rPr>
                <w:rFonts w:ascii="Arial" w:hAnsi="Arial" w:eastAsia="Arial" w:cs="Arial"/>
                <w:color w:val="000000" w:themeColor="text1"/>
                <w:lang w:eastAsia="en-GB"/>
              </w:rPr>
              <w:t>Parent/Guardian/Carer Mobile:</w:t>
            </w:r>
          </w:p>
        </w:tc>
        <w:tc>
          <w:tcPr>
            <w:tcW w:w="5940" w:type="dxa"/>
            <w:vMerge/>
            <w:tcMar/>
            <w:vAlign w:val="center"/>
            <w:hideMark/>
          </w:tcPr>
          <w:p w:rsidRPr="00AD4E47" w:rsidR="007F4B03" w:rsidP="007F4B03" w:rsidRDefault="007F4B03" w14:paraId="1A2C067F" w14:textId="77777777">
            <w:pPr>
              <w:spacing w:after="0" w:line="240" w:lineRule="auto"/>
              <w:rPr>
                <w:rFonts w:ascii="Arial" w:hAnsi="Arial" w:eastAsia="Times New Roman" w:cs="Arial"/>
                <w:color w:val="000000"/>
                <w:lang w:eastAsia="en-GB"/>
              </w:rPr>
            </w:pPr>
          </w:p>
        </w:tc>
      </w:tr>
      <w:tr w:rsidRPr="00AD4E47" w:rsidR="007F4B03" w:rsidTr="6871D6E2" w14:paraId="1A2C0683" w14:textId="77777777">
        <w:trPr>
          <w:trHeight w:val="529"/>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7BFBBE2D" w:rsidRDefault="7BFBBE2D" w14:paraId="1A2C0681" w14:textId="3E041089">
            <w:pPr>
              <w:spacing w:after="0" w:line="240" w:lineRule="auto"/>
              <w:jc w:val="center"/>
              <w:rPr>
                <w:rFonts w:ascii="Arial" w:hAnsi="Arial" w:eastAsia="Arial" w:cs="Arial"/>
                <w:color w:val="000000" w:themeColor="text1"/>
                <w:lang w:eastAsia="en-GB"/>
              </w:rPr>
            </w:pPr>
            <w:r w:rsidRPr="7BFBBE2D">
              <w:rPr>
                <w:rFonts w:ascii="Arial" w:hAnsi="Arial" w:eastAsia="Arial" w:cs="Arial"/>
                <w:color w:val="000000" w:themeColor="text1"/>
                <w:lang w:eastAsia="en-GB"/>
              </w:rPr>
              <w:t xml:space="preserve">Age: </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82"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6871D6E2" w14:paraId="1A2C0686"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84"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Date of Birth:</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85"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AD4E47" w:rsidTr="6871D6E2" w14:paraId="1A2C0689"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tcPr>
          <w:p w:rsidRPr="00AD4E47" w:rsidR="00AD4E47" w:rsidP="620F20A4" w:rsidRDefault="620F20A4" w14:paraId="1A2C0687" w14:textId="2117644C">
            <w:pPr>
              <w:spacing w:after="0" w:line="240" w:lineRule="auto"/>
              <w:jc w:val="center"/>
              <w:rPr>
                <w:rFonts w:ascii="Arial,Times New Roman" w:hAnsi="Arial,Times New Roman" w:eastAsia="Arial,Times New Roman" w:cs="Arial,Times New Roman"/>
                <w:color w:val="000000" w:themeColor="text1"/>
                <w:lang w:eastAsia="en-GB"/>
              </w:rPr>
            </w:pPr>
            <w:r w:rsidRPr="282D4DAB" w:rsidR="4AE263E6">
              <w:rPr>
                <w:rFonts w:ascii="Arial" w:hAnsi="Arial" w:eastAsia="Arial" w:cs="Arial"/>
                <w:color w:val="000000" w:themeColor="text1" w:themeTint="FF" w:themeShade="FF"/>
                <w:lang w:eastAsia="en-GB"/>
              </w:rPr>
              <w:t>Preferred</w:t>
            </w:r>
            <w:r w:rsidRPr="282D4DAB" w:rsidR="3B82A002">
              <w:rPr>
                <w:rFonts w:ascii="Arial" w:hAnsi="Arial" w:eastAsia="Arial" w:cs="Arial"/>
                <w:color w:val="000000" w:themeColor="text1" w:themeTint="FF" w:themeShade="FF"/>
                <w:lang w:eastAsia="en-GB"/>
              </w:rPr>
              <w:t xml:space="preserve"> Gender</w:t>
            </w:r>
            <w:r w:rsidRPr="282D4DAB" w:rsidR="4AE263E6">
              <w:rPr>
                <w:rFonts w:ascii="Arial" w:hAnsi="Arial" w:eastAsia="Arial" w:cs="Arial"/>
                <w:color w:val="000000" w:themeColor="text1" w:themeTint="FF" w:themeShade="FF"/>
                <w:lang w:eastAsia="en-GB"/>
              </w:rPr>
              <w:t xml:space="preserve"> Pronouns</w:t>
            </w:r>
            <w:r w:rsidRPr="282D4DAB" w:rsidR="138CACB0">
              <w:rPr>
                <w:rFonts w:ascii="Arial" w:hAnsi="Arial" w:eastAsia="Arial" w:cs="Arial"/>
                <w:color w:val="000000" w:themeColor="text1" w:themeTint="FF" w:themeShade="FF"/>
                <w:lang w:eastAsia="en-GB"/>
              </w:rPr>
              <w:t xml:space="preserve"> (</w:t>
            </w:r>
            <w:proofErr w:type="spellStart"/>
            <w:r w:rsidRPr="282D4DAB" w:rsidR="138CACB0">
              <w:rPr>
                <w:rFonts w:ascii="Arial" w:hAnsi="Arial" w:eastAsia="Arial" w:cs="Arial"/>
                <w:color w:val="000000" w:themeColor="text1" w:themeTint="FF" w:themeShade="FF"/>
                <w:lang w:eastAsia="en-GB"/>
              </w:rPr>
              <w:t>e.g</w:t>
            </w:r>
            <w:proofErr w:type="spellEnd"/>
            <w:r w:rsidRPr="282D4DAB" w:rsidR="138CACB0">
              <w:rPr>
                <w:rFonts w:ascii="Arial" w:hAnsi="Arial" w:eastAsia="Arial" w:cs="Arial"/>
                <w:color w:val="000000" w:themeColor="text1" w:themeTint="FF" w:themeShade="FF"/>
                <w:lang w:eastAsia="en-GB"/>
              </w:rPr>
              <w:t xml:space="preserve"> her/she, he/him, they/them)</w:t>
            </w:r>
            <w:r w:rsidRPr="282D4DAB" w:rsidR="620F20A4">
              <w:rPr>
                <w:rFonts w:ascii="Arial" w:hAnsi="Arial" w:eastAsia="Arial" w:cs="Arial"/>
                <w:color w:val="000000" w:themeColor="text1" w:themeTint="FF" w:themeShade="FF"/>
                <w:lang w:eastAsia="en-GB"/>
              </w:rPr>
              <w:t>:</w:t>
            </w:r>
          </w:p>
        </w:tc>
        <w:tc>
          <w:tcPr>
            <w:tcW w:w="5940" w:type="dxa"/>
            <w:tcBorders>
              <w:top w:val="nil"/>
              <w:left w:val="nil"/>
              <w:bottom w:val="single" w:color="auto" w:sz="4" w:space="0"/>
              <w:right w:val="single" w:color="auto" w:sz="4" w:space="0"/>
            </w:tcBorders>
            <w:shd w:val="clear" w:color="auto" w:fill="auto"/>
            <w:tcMar/>
            <w:vAlign w:val="center"/>
          </w:tcPr>
          <w:p w:rsidRPr="00AD4E47" w:rsidR="00AD4E47" w:rsidP="007F4B03" w:rsidRDefault="00AD4E47" w14:paraId="1A2C0688" w14:textId="77777777">
            <w:pPr>
              <w:spacing w:after="0" w:line="240" w:lineRule="auto"/>
              <w:rPr>
                <w:rFonts w:ascii="Arial" w:hAnsi="Arial" w:eastAsia="Times New Roman" w:cs="Arial"/>
                <w:color w:val="000000"/>
                <w:lang w:eastAsia="en-GB"/>
              </w:rPr>
            </w:pPr>
          </w:p>
        </w:tc>
      </w:tr>
      <w:tr w:rsidRPr="00AD4E47" w:rsidR="007F4B03" w:rsidTr="6871D6E2" w14:paraId="1A2C068C" w14:textId="77777777">
        <w:trPr>
          <w:trHeight w:val="340"/>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871D6E2" w:rsidRDefault="63972893" w14:paraId="1A2C068A" w14:textId="789861A0">
            <w:pPr>
              <w:spacing w:after="0" w:line="240" w:lineRule="auto"/>
              <w:jc w:val="center"/>
              <w:rPr>
                <w:rFonts w:ascii="Arial" w:hAnsi="Arial" w:eastAsia="Arial" w:cs="Arial"/>
                <w:color w:val="000000" w:themeColor="text1"/>
                <w:lang w:eastAsia="en-GB"/>
              </w:rPr>
            </w:pPr>
            <w:r w:rsidRPr="6871D6E2" w:rsidR="63972893">
              <w:rPr>
                <w:rFonts w:ascii="Arial" w:hAnsi="Arial" w:eastAsia="Arial" w:cs="Arial"/>
                <w:color w:val="000000" w:themeColor="text1" w:themeTint="FF" w:themeShade="FF"/>
                <w:lang w:eastAsia="en-GB"/>
              </w:rPr>
              <w:t>Do you have any access requirements?</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8B"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bl>
    <w:p w:rsidR="00415F58" w:rsidP="00AD4E47" w:rsidRDefault="00415F58" w14:paraId="4BD8DA1F" w14:textId="77777777">
      <w:pPr>
        <w:pStyle w:val="NoSpacing"/>
        <w:rPr>
          <w:rFonts w:ascii="Arial" w:hAnsi="Arial" w:cs="Arial"/>
        </w:rPr>
      </w:pPr>
    </w:p>
    <w:p w:rsidRPr="00AD4E47" w:rsidR="00AD4E47" w:rsidP="282D4DAB" w:rsidRDefault="7BFBBE2D" w14:paraId="1A2C069E" w14:textId="0771D7EB">
      <w:pPr>
        <w:pStyle w:val="NoSpacing"/>
        <w:rPr>
          <w:rFonts w:ascii="Arial" w:hAnsi="Arial" w:eastAsia="Arial" w:cs="Arial"/>
          <w:b w:val="1"/>
          <w:bCs w:val="1"/>
          <w:u w:val="single"/>
        </w:rPr>
      </w:pPr>
      <w:r w:rsidRPr="6871D6E2" w:rsidR="7BFBBE2D">
        <w:rPr>
          <w:rFonts w:ascii="Arial" w:hAnsi="Arial" w:eastAsia="Arial" w:cs="Arial"/>
          <w:b w:val="1"/>
          <w:bCs w:val="1"/>
          <w:u w:val="single"/>
        </w:rPr>
        <w:t xml:space="preserve">Key </w:t>
      </w:r>
      <w:r w:rsidRPr="6871D6E2" w:rsidR="68A8EFD5">
        <w:rPr>
          <w:rFonts w:ascii="Arial" w:hAnsi="Arial" w:eastAsia="Arial" w:cs="Arial"/>
          <w:b w:val="1"/>
          <w:bCs w:val="1"/>
          <w:u w:val="single"/>
        </w:rPr>
        <w:t>Information</w:t>
      </w:r>
    </w:p>
    <w:p w:rsidR="14617EBE" w:rsidP="6871D6E2" w:rsidRDefault="14617EBE" w14:paraId="380F6BDE" w14:textId="659EDDA3">
      <w:pPr>
        <w:pStyle w:val="NoSpacing"/>
        <w:rPr>
          <w:rFonts w:ascii="Arial" w:hAnsi="Arial" w:eastAsia="Arial" w:cs="Arial"/>
          <w:b w:val="1"/>
          <w:bCs w:val="1"/>
          <w:u w:val="single"/>
        </w:rPr>
      </w:pPr>
      <w:r w:rsidRPr="6871D6E2" w:rsidR="14617EBE">
        <w:rPr>
          <w:rFonts w:ascii="Arial" w:hAnsi="Arial" w:eastAsia="Arial" w:cs="Arial"/>
          <w:b w:val="0"/>
          <w:bCs w:val="0"/>
          <w:u w:val="none"/>
        </w:rPr>
        <w:t xml:space="preserve">Sessions will require internet access capable of maintaining your virtual presence, </w:t>
      </w:r>
      <w:proofErr w:type="spellStart"/>
      <w:r w:rsidRPr="6871D6E2" w:rsidR="14617EBE">
        <w:rPr>
          <w:rFonts w:ascii="Arial" w:hAnsi="Arial" w:eastAsia="Arial" w:cs="Arial"/>
          <w:b w:val="0"/>
          <w:bCs w:val="0"/>
          <w:u w:val="none"/>
        </w:rPr>
        <w:t>e.g</w:t>
      </w:r>
      <w:proofErr w:type="spellEnd"/>
      <w:r w:rsidRPr="6871D6E2" w:rsidR="14617EBE">
        <w:rPr>
          <w:rFonts w:ascii="Arial" w:hAnsi="Arial" w:eastAsia="Arial" w:cs="Arial"/>
          <w:b w:val="0"/>
          <w:bCs w:val="0"/>
          <w:u w:val="none"/>
        </w:rPr>
        <w:t xml:space="preserve"> (streaming yourself on a Zoom Call).</w:t>
      </w:r>
    </w:p>
    <w:p w:rsidR="6871D6E2" w:rsidP="6871D6E2" w:rsidRDefault="6871D6E2" w14:paraId="56CD0047" w14:textId="71AB6041">
      <w:pPr>
        <w:pStyle w:val="NoSpacing"/>
        <w:rPr>
          <w:rFonts w:ascii="Arial" w:hAnsi="Arial" w:eastAsia="Arial" w:cs="Arial"/>
          <w:b w:val="1"/>
          <w:bCs w:val="1"/>
          <w:u w:val="single"/>
        </w:rPr>
      </w:pPr>
    </w:p>
    <w:p w:rsidR="282D4DAB" w:rsidP="282D4DAB" w:rsidRDefault="282D4DAB" w14:paraId="22C7B617" w14:textId="31651F73">
      <w:pPr>
        <w:pStyle w:val="NoSpacing"/>
        <w:rPr>
          <w:rFonts w:ascii="Arial" w:hAnsi="Arial" w:eastAsia="Arial" w:cs="Arial"/>
        </w:rPr>
      </w:pPr>
    </w:p>
    <w:p w:rsidR="1B21C3F1" w:rsidP="282D4DAB" w:rsidRDefault="1B21C3F1" w14:paraId="18C639D4" w14:textId="5D5D6648">
      <w:pPr>
        <w:pStyle w:val="NoSpacing"/>
        <w:bidi w:val="0"/>
        <w:spacing w:before="0" w:beforeAutospacing="off" w:after="0" w:afterAutospacing="off" w:line="240" w:lineRule="auto"/>
        <w:ind w:left="0" w:right="0"/>
        <w:jc w:val="left"/>
      </w:pPr>
      <w:r w:rsidRPr="282D4DAB" w:rsidR="1B21C3F1">
        <w:rPr>
          <w:rFonts w:ascii="Arial" w:hAnsi="Arial" w:eastAsia="Arial" w:cs="Arial"/>
          <w:b w:val="1"/>
          <w:bCs w:val="1"/>
        </w:rPr>
        <w:t>Have you engaged with Theatre before?</w:t>
      </w:r>
      <w:r w:rsidRPr="282D4DAB" w:rsidR="1B21C3F1">
        <w:rPr>
          <w:rFonts w:ascii="Arial" w:hAnsi="Arial" w:eastAsia="Arial" w:cs="Arial"/>
          <w:b w:val="1"/>
          <w:bCs w:val="1"/>
          <w:i w:val="1"/>
          <w:iCs w:val="1"/>
        </w:rPr>
        <w:t xml:space="preserve"> (</w:t>
      </w:r>
      <w:r w:rsidRPr="282D4DAB" w:rsidR="1B21C3F1">
        <w:rPr>
          <w:rFonts w:ascii="Arial" w:hAnsi="Arial" w:eastAsia="Arial" w:cs="Arial"/>
          <w:b w:val="1"/>
          <w:bCs w:val="1"/>
          <w:i w:val="1"/>
          <w:iCs w:val="1"/>
        </w:rPr>
        <w:t>If yes, please tell us what you’ve done previously, if no, please tell us what interests you about this opportunity)</w:t>
      </w:r>
    </w:p>
    <w:p w:rsidR="00AD4E47" w:rsidP="00AD4E47" w:rsidRDefault="00AD4E47" w14:paraId="1A2C06BE" w14:textId="77777777">
      <w:pPr>
        <w:pStyle w:val="NoSpacing"/>
        <w:rPr>
          <w:rFonts w:ascii="Arial" w:hAnsi="Arial" w:cs="Arial"/>
          <w:b/>
        </w:rPr>
      </w:pPr>
    </w:p>
    <w:p w:rsidR="00AD4E47" w:rsidP="00AD4E47" w:rsidRDefault="00AD4E47" w14:paraId="1A2C06C1" w14:textId="4F337AA1">
      <w:pPr>
        <w:pStyle w:val="NoSpacing"/>
        <w:rPr>
          <w:rFonts w:ascii="Arial" w:hAnsi="Arial" w:cs="Arial"/>
          <w:b/>
        </w:rPr>
      </w:pPr>
    </w:p>
    <w:p w:rsidR="00995843" w:rsidP="7BFBBE2D" w:rsidRDefault="00995843" w14:paraId="6F1F312C" w14:textId="77777777">
      <w:pPr>
        <w:pStyle w:val="NoSpacing"/>
        <w:rPr>
          <w:rFonts w:ascii="Arial" w:hAnsi="Arial" w:cs="Arial"/>
          <w:b/>
          <w:bCs/>
        </w:rPr>
      </w:pPr>
    </w:p>
    <w:p w:rsidR="7BFBBE2D" w:rsidP="7BFBBE2D" w:rsidRDefault="7BFBBE2D" w14:paraId="5E72B8FE" w14:textId="4DF45212">
      <w:pPr>
        <w:pStyle w:val="NoSpacing"/>
        <w:rPr>
          <w:rFonts w:ascii="Arial" w:hAnsi="Arial" w:cs="Arial"/>
          <w:b/>
          <w:bCs/>
        </w:rPr>
      </w:pPr>
    </w:p>
    <w:p w:rsidR="00995843" w:rsidP="7BFBBE2D" w:rsidRDefault="00995843" w14:paraId="2ACC6978" w14:textId="77777777">
      <w:pPr>
        <w:pStyle w:val="NoSpacing"/>
        <w:rPr>
          <w:rFonts w:ascii="Arial" w:hAnsi="Arial" w:cs="Arial"/>
          <w:b/>
          <w:bCs/>
        </w:rPr>
      </w:pPr>
    </w:p>
    <w:p w:rsidR="7BFBBE2D" w:rsidP="7BFBBE2D" w:rsidRDefault="7BFBBE2D" w14:paraId="3FCAAB90" w14:textId="726BB03A">
      <w:pPr>
        <w:pStyle w:val="NoSpacing"/>
        <w:rPr>
          <w:rFonts w:ascii="Arial" w:hAnsi="Arial" w:cs="Arial"/>
          <w:b/>
          <w:bCs/>
        </w:rPr>
      </w:pPr>
    </w:p>
    <w:p w:rsidR="72F630A3" w:rsidP="6871D6E2" w:rsidRDefault="72F630A3" w14:paraId="501DB578" w14:textId="045BEC42">
      <w:pPr>
        <w:pStyle w:val="Normal"/>
        <w:rPr>
          <w:rFonts w:ascii="Arial" w:hAnsi="Arial" w:cs="Arial"/>
          <w:b w:val="1"/>
          <w:bCs w:val="1"/>
        </w:rPr>
      </w:pPr>
    </w:p>
    <w:p w:rsidR="6871D6E2" w:rsidP="6871D6E2" w:rsidRDefault="6871D6E2" w14:paraId="2C59BBA2" w14:textId="0176A87E">
      <w:pPr>
        <w:pStyle w:val="Normal"/>
        <w:rPr>
          <w:rFonts w:ascii="Arial" w:hAnsi="Arial" w:cs="Arial"/>
          <w:b w:val="1"/>
          <w:bCs w:val="1"/>
        </w:rPr>
      </w:pPr>
    </w:p>
    <w:p w:rsidR="0A4F471D" w:rsidP="72F630A3" w:rsidRDefault="72F630A3" w14:paraId="14627248" w14:textId="18076BAC">
      <w:pPr>
        <w:rPr>
          <w:rFonts w:ascii="Arial" w:hAnsi="Arial" w:eastAsia="Arial" w:cs="Arial"/>
        </w:rPr>
      </w:pPr>
      <w:r w:rsidRPr="6871D6E2" w:rsidR="72F630A3">
        <w:rPr>
          <w:rFonts w:ascii="Arial" w:hAnsi="Arial" w:eastAsia="Arial" w:cs="Arial"/>
          <w:b w:val="1"/>
          <w:bCs w:val="1"/>
        </w:rPr>
        <w:t>PLEASE PROVIDE CONSENT FOR THE FOLLOWING. IF THE PARTICIPANT IS UNDER 1</w:t>
      </w:r>
      <w:r w:rsidRPr="6871D6E2" w:rsidR="7CB6D97E">
        <w:rPr>
          <w:rFonts w:ascii="Arial" w:hAnsi="Arial" w:eastAsia="Arial" w:cs="Arial"/>
          <w:b w:val="1"/>
          <w:bCs w:val="1"/>
        </w:rPr>
        <w:t>8</w:t>
      </w:r>
      <w:r w:rsidRPr="6871D6E2" w:rsidR="72F630A3">
        <w:rPr>
          <w:rFonts w:ascii="Arial" w:hAnsi="Arial" w:eastAsia="Arial" w:cs="Arial"/>
          <w:b w:val="1"/>
          <w:bCs w:val="1"/>
        </w:rPr>
        <w:t xml:space="preserve">, PLEASE PROVIDE PARENT/GUARDIAN CONSENT FOR THE FOLLOWING </w:t>
      </w:r>
      <w:r w:rsidRPr="6871D6E2" w:rsidR="72F630A3">
        <w:rPr>
          <w:rFonts w:ascii="Arial" w:hAnsi="Arial" w:eastAsia="Arial" w:cs="Arial"/>
        </w:rPr>
        <w:t xml:space="preserve">(Please </w:t>
      </w:r>
      <w:r w:rsidRPr="6871D6E2" w:rsidR="6DD18D14">
        <w:rPr>
          <w:rFonts w:ascii="Arial" w:hAnsi="Arial" w:eastAsia="Arial" w:cs="Arial"/>
        </w:rPr>
        <w:t xml:space="preserve">select Y </w:t>
      </w:r>
      <w:r w:rsidRPr="6871D6E2" w:rsidR="72F630A3">
        <w:rPr>
          <w:rFonts w:ascii="Arial" w:hAnsi="Arial" w:eastAsia="Arial" w:cs="Arial"/>
        </w:rPr>
        <w:t>all that apply):</w:t>
      </w:r>
    </w:p>
    <w:p w:rsidR="0A4F471D" w:rsidP="0A4F471D" w:rsidRDefault="0A4F471D" w14:paraId="2659E999" w14:textId="692B039B">
      <w:r w:rsidRPr="0A4F471D" w:rsidR="0A4F471D">
        <w:rPr>
          <w:rFonts w:ascii="Arial" w:hAnsi="Arial" w:eastAsia="Arial" w:cs="Arial"/>
        </w:rPr>
        <w:t>1. Future contact about similar learning projects by email</w:t>
      </w:r>
    </w:p>
    <w:p w:rsidR="0A4F471D" w:rsidP="4AF22D33" w:rsidRDefault="620F20A4" w14:paraId="4FB73C8F" w14:textId="30DBDCE9">
      <w:pPr>
        <w:pStyle w:val="ListParagraph"/>
        <w:numPr>
          <w:ilvl w:val="0"/>
          <w:numId w:val="4"/>
        </w:numPr>
        <w:rPr>
          <w:rFonts w:ascii="Arial" w:hAnsi="Arial" w:eastAsia="Arial" w:cs="Arial" w:asciiTheme="minorAscii" w:hAnsiTheme="minorAscii" w:eastAsiaTheme="minorAscii" w:cstheme="minorAscii"/>
          <w:sz w:val="22"/>
          <w:szCs w:val="22"/>
        </w:rPr>
      </w:pPr>
      <w:r w:rsidRPr="4AF22D33" w:rsidR="743CE8E5">
        <w:rPr>
          <w:rFonts w:ascii="Arial" w:hAnsi="Arial" w:eastAsia="Arial" w:cs="Arial"/>
        </w:rPr>
        <w:t>Future contact about similar learning projects by email (Y/N)</w:t>
      </w:r>
    </w:p>
    <w:p w:rsidR="0A4F471D" w:rsidP="4AF22D33" w:rsidRDefault="620F20A4" w14:paraId="4A626674" w14:textId="1EF3A587">
      <w:pPr>
        <w:pStyle w:val="ListParagraph"/>
        <w:numPr>
          <w:ilvl w:val="0"/>
          <w:numId w:val="4"/>
        </w:numPr>
        <w:rPr>
          <w:rFonts w:ascii="Arial" w:hAnsi="Arial" w:eastAsia="Arial" w:cs="Arial" w:asciiTheme="minorAscii" w:hAnsiTheme="minorAscii" w:eastAsiaTheme="minorAscii" w:cstheme="minorAscii"/>
          <w:sz w:val="22"/>
          <w:szCs w:val="22"/>
        </w:rPr>
      </w:pPr>
      <w:r w:rsidRPr="4AF22D33" w:rsidR="743CE8E5">
        <w:rPr>
          <w:rFonts w:ascii="Arial" w:hAnsi="Arial" w:eastAsia="Arial" w:cs="Arial"/>
        </w:rPr>
        <w:t>Use of image for promotion of the Lichfield Garrick Theatre and this/future projects, with name accompanying image (</w:t>
      </w:r>
      <w:proofErr w:type="spellStart"/>
      <w:r w:rsidRPr="4AF22D33" w:rsidR="743CE8E5">
        <w:rPr>
          <w:rFonts w:ascii="Arial" w:hAnsi="Arial" w:eastAsia="Arial" w:cs="Arial"/>
        </w:rPr>
        <w:t>e.g</w:t>
      </w:r>
      <w:proofErr w:type="spellEnd"/>
      <w:r w:rsidRPr="4AF22D33" w:rsidR="743CE8E5">
        <w:rPr>
          <w:rFonts w:ascii="Arial" w:hAnsi="Arial" w:eastAsia="Arial" w:cs="Arial"/>
        </w:rPr>
        <w:t xml:space="preserve"> social media campaigns) (Y/N)</w:t>
      </w:r>
    </w:p>
    <w:p w:rsidR="0A4F471D" w:rsidP="4AF22D33" w:rsidRDefault="620F20A4" w14:paraId="57D756D1" w14:textId="66013ECE">
      <w:pPr>
        <w:pStyle w:val="ListParagraph"/>
        <w:numPr>
          <w:ilvl w:val="0"/>
          <w:numId w:val="4"/>
        </w:numPr>
        <w:rPr>
          <w:sz w:val="22"/>
          <w:szCs w:val="22"/>
        </w:rPr>
      </w:pPr>
      <w:r w:rsidRPr="4AF22D33" w:rsidR="743CE8E5">
        <w:rPr>
          <w:rFonts w:ascii="Arial" w:hAnsi="Arial" w:eastAsia="Arial" w:cs="Arial"/>
        </w:rPr>
        <w:t>Use of image for promotion of the Lichfield Garrick Theatre and this/future projects without name accompanying image (</w:t>
      </w:r>
      <w:proofErr w:type="spellStart"/>
      <w:r w:rsidRPr="4AF22D33" w:rsidR="743CE8E5">
        <w:rPr>
          <w:rFonts w:ascii="Arial" w:hAnsi="Arial" w:eastAsia="Arial" w:cs="Arial"/>
        </w:rPr>
        <w:t>e.g</w:t>
      </w:r>
      <w:proofErr w:type="spellEnd"/>
      <w:r w:rsidRPr="4AF22D33" w:rsidR="743CE8E5">
        <w:rPr>
          <w:rFonts w:ascii="Arial" w:hAnsi="Arial" w:eastAsia="Arial" w:cs="Arial"/>
        </w:rPr>
        <w:t xml:space="preserve"> social media campaigns) (Y/N)</w:t>
      </w:r>
    </w:p>
    <w:p w:rsidR="0A4F471D" w:rsidP="4AF22D33" w:rsidRDefault="620F20A4" w14:paraId="471C71A7" w14:textId="124F0B19">
      <w:pPr>
        <w:pStyle w:val="ListParagraph"/>
        <w:numPr>
          <w:ilvl w:val="0"/>
          <w:numId w:val="4"/>
        </w:numPr>
        <w:rPr>
          <w:sz w:val="22"/>
          <w:szCs w:val="22"/>
        </w:rPr>
      </w:pPr>
      <w:r w:rsidRPr="4AF22D33" w:rsidR="743CE8E5">
        <w:rPr>
          <w:rFonts w:ascii="Arial" w:hAnsi="Arial" w:eastAsia="Arial" w:cs="Arial"/>
        </w:rPr>
        <w:t xml:space="preserve">Permission for self/child to be recorded when accessing digitally delivered sessions as part of safeguarding policy. (These recordings will be securely stored, and only accessed if </w:t>
      </w:r>
      <w:proofErr w:type="gramStart"/>
      <w:r w:rsidRPr="4AF22D33" w:rsidR="743CE8E5">
        <w:rPr>
          <w:rFonts w:ascii="Arial" w:hAnsi="Arial" w:eastAsia="Arial" w:cs="Arial"/>
        </w:rPr>
        <w:t>necessary</w:t>
      </w:r>
      <w:proofErr w:type="gramEnd"/>
      <w:r w:rsidRPr="4AF22D33" w:rsidR="743CE8E5">
        <w:rPr>
          <w:rFonts w:ascii="Arial" w:hAnsi="Arial" w:eastAsia="Arial" w:cs="Arial"/>
        </w:rPr>
        <w:t xml:space="preserve"> for safeguarding practices). (Y/N)</w:t>
      </w:r>
    </w:p>
    <w:p w:rsidR="0A4F471D" w:rsidP="4AF22D33" w:rsidRDefault="620F20A4" w14:paraId="7216987D" w14:textId="3AB6F4E8">
      <w:pPr>
        <w:pStyle w:val="Normal"/>
        <w:ind w:left="0"/>
        <w:rPr>
          <w:rFonts w:ascii="Arial" w:hAnsi="Arial" w:eastAsia="Arial" w:cs="Arial"/>
        </w:rPr>
      </w:pPr>
    </w:p>
    <w:p w:rsidR="0A4F471D" w:rsidP="4AF22D33" w:rsidRDefault="620F20A4" w14:paraId="40713FDF" w14:textId="597029C3">
      <w:pPr>
        <w:pStyle w:val="Normal"/>
        <w:ind w:left="0"/>
        <w:rPr>
          <w:rFonts w:ascii="Arial" w:hAnsi="Arial" w:eastAsia="Arial" w:cs="Arial"/>
        </w:rPr>
      </w:pPr>
      <w:r w:rsidRPr="4AF22D33" w:rsidR="620F20A4">
        <w:rPr>
          <w:rFonts w:ascii="Arial" w:hAnsi="Arial" w:eastAsia="Arial" w:cs="Arial"/>
        </w:rPr>
        <w:t>If you would like more details on any of the above statements before consenting, then please get in touch as soon as possible using the details at the top of this form.</w:t>
      </w:r>
    </w:p>
    <w:p w:rsidR="0A4F471D" w:rsidP="620F20A4" w:rsidRDefault="0A4F471D" w14:paraId="132D4741" w14:textId="714981CB">
      <w:pPr>
        <w:rPr>
          <w:rFonts w:ascii="Arial" w:hAnsi="Arial" w:eastAsia="Arial" w:cs="Arial"/>
        </w:rPr>
      </w:pPr>
    </w:p>
    <w:p w:rsidR="0A4F471D" w:rsidP="620F20A4" w:rsidRDefault="0A4F471D" w14:paraId="0951DCCA" w14:textId="0D459F73">
      <w:pPr>
        <w:rPr>
          <w:rFonts w:ascii="Arial" w:hAnsi="Arial" w:eastAsia="Arial" w:cs="Arial"/>
        </w:rPr>
      </w:pPr>
    </w:p>
    <w:p w:rsidR="0A4F471D" w:rsidP="620F20A4" w:rsidRDefault="0A4F471D" w14:paraId="22809165" w14:textId="156144D9">
      <w:pPr>
        <w:rPr>
          <w:rFonts w:ascii="Arial" w:hAnsi="Arial" w:eastAsia="Arial" w:cs="Arial"/>
        </w:rPr>
      </w:pPr>
    </w:p>
    <w:p w:rsidR="0A4F471D" w:rsidP="620F20A4" w:rsidRDefault="620F20A4" w14:paraId="7DB46DE2" w14:textId="06439BFD">
      <w:pPr>
        <w:rPr>
          <w:rFonts w:ascii="Arial" w:hAnsi="Arial" w:eastAsia="Arial" w:cs="Arial"/>
        </w:rPr>
      </w:pPr>
      <w:r w:rsidRPr="620F20A4">
        <w:rPr>
          <w:rFonts w:ascii="Arial" w:hAnsi="Arial" w:eastAsia="Arial" w:cs="Arial"/>
        </w:rPr>
        <w:t>Your data will be kept for the duration of the rehearsal and performance process after which it will be securely disposed of. If you have given consent to option 1 of the above statements, then we will keep your data until two years after we cease to have any further interaction with you. If you have given consent for options 2-3 then we will keep your data indefinitely. You can withdraw consent or ask us to delete your data at any time.</w:t>
      </w:r>
    </w:p>
    <w:p w:rsidR="0A4F471D" w:rsidP="620F20A4" w:rsidRDefault="620F20A4" w14:paraId="45C47FBE" w14:textId="2E4DC11C">
      <w:pPr>
        <w:rPr>
          <w:rFonts w:ascii="Arial" w:hAnsi="Arial" w:eastAsia="Arial" w:cs="Arial"/>
          <w:b w:val="1"/>
          <w:bCs w:val="1"/>
        </w:rPr>
      </w:pPr>
      <w:r w:rsidRPr="4AF22D33" w:rsidR="119C6DD9">
        <w:rPr>
          <w:rFonts w:ascii="Arial" w:hAnsi="Arial" w:eastAsia="Arial" w:cs="Arial"/>
          <w:b w:val="1"/>
          <w:bCs w:val="1"/>
        </w:rPr>
        <w:t xml:space="preserve">PARTICIPANT OR </w:t>
      </w:r>
      <w:r w:rsidRPr="4AF22D33" w:rsidR="620F20A4">
        <w:rPr>
          <w:rFonts w:ascii="Arial" w:hAnsi="Arial" w:eastAsia="Arial" w:cs="Arial"/>
          <w:b w:val="1"/>
          <w:bCs w:val="1"/>
        </w:rPr>
        <w:t>PARENT/GUARDIAN SIGNATURE</w:t>
      </w:r>
    </w:p>
    <w:p w:rsidR="0A4F471D" w:rsidP="08BBBAFB" w:rsidRDefault="08BBBAFB" w14:paraId="066AA8EB" w14:textId="61D43756">
      <w:pPr>
        <w:rPr>
          <w:rFonts w:ascii="Arial" w:hAnsi="Arial" w:eastAsia="Arial" w:cs="Arial"/>
        </w:rPr>
      </w:pPr>
      <w:r w:rsidRPr="08BBBAFB">
        <w:rPr>
          <w:rFonts w:ascii="Arial" w:hAnsi="Arial" w:eastAsia="Arial" w:cs="Arial"/>
        </w:rPr>
        <w:t>. . . . . . . . . . . . . . . . . . . . . . . . . . . . . . . . . . . . . . . . . . . . . . . . . . . . . . . . .</w:t>
      </w:r>
    </w:p>
    <w:p w:rsidR="0A4F471D" w:rsidP="620F20A4" w:rsidRDefault="0A4F471D" w14:paraId="58821C0C" w14:textId="1F735B33">
      <w:pPr>
        <w:pStyle w:val="NoSpacing"/>
        <w:rPr>
          <w:rFonts w:ascii="Arial" w:hAnsi="Arial" w:eastAsia="Arial" w:cs="Arial"/>
          <w:b/>
          <w:bCs/>
        </w:rPr>
      </w:pPr>
    </w:p>
    <w:p w:rsidR="282D4DAB" w:rsidP="282D4DAB" w:rsidRDefault="282D4DAB" w14:paraId="176407EF" w14:textId="5C49226D">
      <w:pPr>
        <w:pStyle w:val="Normal"/>
        <w:rPr>
          <w:rFonts w:ascii="Arial" w:hAnsi="Arial" w:cs="Arial"/>
        </w:rPr>
      </w:pPr>
    </w:p>
    <w:p w:rsidR="282D4DAB" w:rsidP="282D4DAB" w:rsidRDefault="282D4DAB" w14:paraId="719F285A" w14:textId="58111A55">
      <w:pPr>
        <w:pStyle w:val="Normal"/>
        <w:rPr>
          <w:rFonts w:ascii="Arial" w:hAnsi="Arial" w:cs="Arial"/>
        </w:rPr>
      </w:pPr>
    </w:p>
    <w:sectPr w:rsidRPr="005E0206" w:rsidR="00AD4E4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3768" w:rsidP="000E5133" w:rsidRDefault="00B93768" w14:paraId="1A2C06D5" w14:textId="77777777">
      <w:pPr>
        <w:spacing w:after="0" w:line="240" w:lineRule="auto"/>
      </w:pPr>
      <w:r>
        <w:separator/>
      </w:r>
    </w:p>
  </w:endnote>
  <w:endnote w:type="continuationSeparator" w:id="0">
    <w:p w:rsidR="00B93768" w:rsidP="000E5133" w:rsidRDefault="00B93768" w14:paraId="1A2C06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3768" w:rsidP="000E5133" w:rsidRDefault="00B93768" w14:paraId="1A2C06D3" w14:textId="77777777">
      <w:pPr>
        <w:spacing w:after="0" w:line="240" w:lineRule="auto"/>
      </w:pPr>
      <w:r>
        <w:separator/>
      </w:r>
    </w:p>
  </w:footnote>
  <w:footnote w:type="continuationSeparator" w:id="0">
    <w:p w:rsidR="00B93768" w:rsidP="000E5133" w:rsidRDefault="00B93768" w14:paraId="1A2C06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1463695"/>
    <w:multiLevelType w:val="hybridMultilevel"/>
    <w:tmpl w:val="2B943AEC"/>
    <w:lvl w:ilvl="0" w:tplc="D352AEA2">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211A2D"/>
    <w:multiLevelType w:val="hybridMultilevel"/>
    <w:tmpl w:val="FFFFFFFF"/>
    <w:lvl w:ilvl="0" w:tplc="F2D0E090">
      <w:start w:val="1"/>
      <w:numFmt w:val="bullet"/>
      <w:lvlText w:val=""/>
      <w:lvlJc w:val="left"/>
      <w:pPr>
        <w:ind w:left="720" w:hanging="360"/>
      </w:pPr>
      <w:rPr>
        <w:rFonts w:hint="default" w:ascii="Symbol" w:hAnsi="Symbol"/>
      </w:rPr>
    </w:lvl>
    <w:lvl w:ilvl="1" w:tplc="7FFC51D8">
      <w:start w:val="1"/>
      <w:numFmt w:val="bullet"/>
      <w:lvlText w:val=""/>
      <w:lvlJc w:val="left"/>
      <w:pPr>
        <w:ind w:left="1440" w:hanging="360"/>
      </w:pPr>
      <w:rPr>
        <w:rFonts w:hint="default" w:ascii="Symbol" w:hAnsi="Symbol"/>
      </w:rPr>
    </w:lvl>
    <w:lvl w:ilvl="2" w:tplc="41FE124A">
      <w:start w:val="1"/>
      <w:numFmt w:val="bullet"/>
      <w:lvlText w:val=""/>
      <w:lvlJc w:val="left"/>
      <w:pPr>
        <w:ind w:left="2160" w:hanging="360"/>
      </w:pPr>
      <w:rPr>
        <w:rFonts w:hint="default" w:ascii="Wingdings" w:hAnsi="Wingdings"/>
      </w:rPr>
    </w:lvl>
    <w:lvl w:ilvl="3" w:tplc="F3C0D1D4">
      <w:start w:val="1"/>
      <w:numFmt w:val="bullet"/>
      <w:lvlText w:val=""/>
      <w:lvlJc w:val="left"/>
      <w:pPr>
        <w:ind w:left="2880" w:hanging="360"/>
      </w:pPr>
      <w:rPr>
        <w:rFonts w:hint="default" w:ascii="Symbol" w:hAnsi="Symbol"/>
      </w:rPr>
    </w:lvl>
    <w:lvl w:ilvl="4" w:tplc="5408395C">
      <w:start w:val="1"/>
      <w:numFmt w:val="bullet"/>
      <w:lvlText w:val="o"/>
      <w:lvlJc w:val="left"/>
      <w:pPr>
        <w:ind w:left="3600" w:hanging="360"/>
      </w:pPr>
      <w:rPr>
        <w:rFonts w:hint="default" w:ascii="Courier New" w:hAnsi="Courier New"/>
      </w:rPr>
    </w:lvl>
    <w:lvl w:ilvl="5" w:tplc="D8BADC02">
      <w:start w:val="1"/>
      <w:numFmt w:val="bullet"/>
      <w:lvlText w:val=""/>
      <w:lvlJc w:val="left"/>
      <w:pPr>
        <w:ind w:left="4320" w:hanging="360"/>
      </w:pPr>
      <w:rPr>
        <w:rFonts w:hint="default" w:ascii="Wingdings" w:hAnsi="Wingdings"/>
      </w:rPr>
    </w:lvl>
    <w:lvl w:ilvl="6" w:tplc="C250114E">
      <w:start w:val="1"/>
      <w:numFmt w:val="bullet"/>
      <w:lvlText w:val=""/>
      <w:lvlJc w:val="left"/>
      <w:pPr>
        <w:ind w:left="5040" w:hanging="360"/>
      </w:pPr>
      <w:rPr>
        <w:rFonts w:hint="default" w:ascii="Symbol" w:hAnsi="Symbol"/>
      </w:rPr>
    </w:lvl>
    <w:lvl w:ilvl="7" w:tplc="302A23E2">
      <w:start w:val="1"/>
      <w:numFmt w:val="bullet"/>
      <w:lvlText w:val="o"/>
      <w:lvlJc w:val="left"/>
      <w:pPr>
        <w:ind w:left="5760" w:hanging="360"/>
      </w:pPr>
      <w:rPr>
        <w:rFonts w:hint="default" w:ascii="Courier New" w:hAnsi="Courier New"/>
      </w:rPr>
    </w:lvl>
    <w:lvl w:ilvl="8" w:tplc="20DAC836">
      <w:start w:val="1"/>
      <w:numFmt w:val="bullet"/>
      <w:lvlText w:val=""/>
      <w:lvlJc w:val="left"/>
      <w:pPr>
        <w:ind w:left="6480" w:hanging="360"/>
      </w:pPr>
      <w:rPr>
        <w:rFonts w:hint="default" w:ascii="Wingdings" w:hAnsi="Wingdings"/>
      </w:rPr>
    </w:lvl>
  </w:abstract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33"/>
    <w:rsid w:val="00014A4D"/>
    <w:rsid w:val="00024188"/>
    <w:rsid w:val="00024219"/>
    <w:rsid w:val="000304C7"/>
    <w:rsid w:val="0004752A"/>
    <w:rsid w:val="000C5509"/>
    <w:rsid w:val="000E2A68"/>
    <w:rsid w:val="000E5133"/>
    <w:rsid w:val="000F633B"/>
    <w:rsid w:val="00125A1F"/>
    <w:rsid w:val="001575CD"/>
    <w:rsid w:val="0019305E"/>
    <w:rsid w:val="00205B08"/>
    <w:rsid w:val="00234532"/>
    <w:rsid w:val="00246572"/>
    <w:rsid w:val="00284231"/>
    <w:rsid w:val="002879B2"/>
    <w:rsid w:val="002D006D"/>
    <w:rsid w:val="002E06BB"/>
    <w:rsid w:val="003213F6"/>
    <w:rsid w:val="00330D63"/>
    <w:rsid w:val="00371FE1"/>
    <w:rsid w:val="003A44AB"/>
    <w:rsid w:val="00412A94"/>
    <w:rsid w:val="00415F58"/>
    <w:rsid w:val="0048388F"/>
    <w:rsid w:val="004A1BE6"/>
    <w:rsid w:val="004A3148"/>
    <w:rsid w:val="004B6A7A"/>
    <w:rsid w:val="004D520B"/>
    <w:rsid w:val="00595EA4"/>
    <w:rsid w:val="005A461B"/>
    <w:rsid w:val="005C721D"/>
    <w:rsid w:val="005D2AB6"/>
    <w:rsid w:val="005D2E44"/>
    <w:rsid w:val="005E0206"/>
    <w:rsid w:val="006522B7"/>
    <w:rsid w:val="006B366A"/>
    <w:rsid w:val="00780794"/>
    <w:rsid w:val="00797EE7"/>
    <w:rsid w:val="007B7ED4"/>
    <w:rsid w:val="007F4B03"/>
    <w:rsid w:val="00800808"/>
    <w:rsid w:val="00840A5C"/>
    <w:rsid w:val="00853D91"/>
    <w:rsid w:val="008656FD"/>
    <w:rsid w:val="0087726D"/>
    <w:rsid w:val="008902A4"/>
    <w:rsid w:val="008C77AE"/>
    <w:rsid w:val="0094033B"/>
    <w:rsid w:val="00960172"/>
    <w:rsid w:val="00995843"/>
    <w:rsid w:val="009C2D1D"/>
    <w:rsid w:val="009C6955"/>
    <w:rsid w:val="009F0F2D"/>
    <w:rsid w:val="00A127D1"/>
    <w:rsid w:val="00A17A12"/>
    <w:rsid w:val="00A862E2"/>
    <w:rsid w:val="00AD4E47"/>
    <w:rsid w:val="00B3264A"/>
    <w:rsid w:val="00B33DFC"/>
    <w:rsid w:val="00B61408"/>
    <w:rsid w:val="00B93768"/>
    <w:rsid w:val="00BC0407"/>
    <w:rsid w:val="00BF5B7D"/>
    <w:rsid w:val="00C17961"/>
    <w:rsid w:val="00C364A3"/>
    <w:rsid w:val="00C66474"/>
    <w:rsid w:val="00C80452"/>
    <w:rsid w:val="00CF07EE"/>
    <w:rsid w:val="00CF3521"/>
    <w:rsid w:val="00D22749"/>
    <w:rsid w:val="00D602CD"/>
    <w:rsid w:val="00D90FF1"/>
    <w:rsid w:val="00D96113"/>
    <w:rsid w:val="00DE3A6A"/>
    <w:rsid w:val="00E614F5"/>
    <w:rsid w:val="00E847E1"/>
    <w:rsid w:val="00EF1105"/>
    <w:rsid w:val="00EF1557"/>
    <w:rsid w:val="00F07603"/>
    <w:rsid w:val="00F0790B"/>
    <w:rsid w:val="00F531E1"/>
    <w:rsid w:val="00F653F2"/>
    <w:rsid w:val="00F65975"/>
    <w:rsid w:val="00FD5600"/>
    <w:rsid w:val="00FD5C8F"/>
    <w:rsid w:val="02B9B9F7"/>
    <w:rsid w:val="02F47B81"/>
    <w:rsid w:val="034DAF95"/>
    <w:rsid w:val="03B8A18C"/>
    <w:rsid w:val="04C76A4C"/>
    <w:rsid w:val="08BBBAFB"/>
    <w:rsid w:val="096DD72C"/>
    <w:rsid w:val="09CCBBB4"/>
    <w:rsid w:val="0A4F471D"/>
    <w:rsid w:val="0AFF923F"/>
    <w:rsid w:val="0BC1B481"/>
    <w:rsid w:val="0C7DF1EA"/>
    <w:rsid w:val="103547E0"/>
    <w:rsid w:val="119C6DD9"/>
    <w:rsid w:val="11C28646"/>
    <w:rsid w:val="138CACB0"/>
    <w:rsid w:val="14617EBE"/>
    <w:rsid w:val="14C3593A"/>
    <w:rsid w:val="15A6B988"/>
    <w:rsid w:val="16B3EB58"/>
    <w:rsid w:val="18216713"/>
    <w:rsid w:val="19099FBE"/>
    <w:rsid w:val="1A72FCBD"/>
    <w:rsid w:val="1A8BE3CB"/>
    <w:rsid w:val="1AAD9316"/>
    <w:rsid w:val="1B21C3F1"/>
    <w:rsid w:val="1B75FFEB"/>
    <w:rsid w:val="1C1942E4"/>
    <w:rsid w:val="1CF67962"/>
    <w:rsid w:val="1E455CFB"/>
    <w:rsid w:val="1F0D901B"/>
    <w:rsid w:val="2084A35F"/>
    <w:rsid w:val="2533D390"/>
    <w:rsid w:val="266CE69F"/>
    <w:rsid w:val="26A2AE4D"/>
    <w:rsid w:val="282D4DAB"/>
    <w:rsid w:val="28654F69"/>
    <w:rsid w:val="28D6BDAE"/>
    <w:rsid w:val="2C23591E"/>
    <w:rsid w:val="2C3DF5FE"/>
    <w:rsid w:val="2C4D5885"/>
    <w:rsid w:val="2DDB6D31"/>
    <w:rsid w:val="2F2EB90F"/>
    <w:rsid w:val="3183D12F"/>
    <w:rsid w:val="31C7D71D"/>
    <w:rsid w:val="340B616F"/>
    <w:rsid w:val="3485349A"/>
    <w:rsid w:val="35CD4BA8"/>
    <w:rsid w:val="382EF867"/>
    <w:rsid w:val="383E9BB5"/>
    <w:rsid w:val="388256D5"/>
    <w:rsid w:val="3922954E"/>
    <w:rsid w:val="39375A8A"/>
    <w:rsid w:val="3B82A002"/>
    <w:rsid w:val="3BE63137"/>
    <w:rsid w:val="3C11D31C"/>
    <w:rsid w:val="3DDDE98F"/>
    <w:rsid w:val="3E2F147C"/>
    <w:rsid w:val="3E97EA25"/>
    <w:rsid w:val="3F837316"/>
    <w:rsid w:val="40016C97"/>
    <w:rsid w:val="41249C90"/>
    <w:rsid w:val="41705210"/>
    <w:rsid w:val="42343495"/>
    <w:rsid w:val="43E25BB7"/>
    <w:rsid w:val="4505F43F"/>
    <w:rsid w:val="463D0E71"/>
    <w:rsid w:val="4658993D"/>
    <w:rsid w:val="4953F99C"/>
    <w:rsid w:val="4AE263E6"/>
    <w:rsid w:val="4AF22D33"/>
    <w:rsid w:val="4AF9C5B8"/>
    <w:rsid w:val="4BCDD498"/>
    <w:rsid w:val="4BE1A4AC"/>
    <w:rsid w:val="4D4A34C5"/>
    <w:rsid w:val="4D8907A0"/>
    <w:rsid w:val="4DECCD4C"/>
    <w:rsid w:val="4F054443"/>
    <w:rsid w:val="51559EFD"/>
    <w:rsid w:val="519DAD3D"/>
    <w:rsid w:val="521693AF"/>
    <w:rsid w:val="52F35AFF"/>
    <w:rsid w:val="54A4903B"/>
    <w:rsid w:val="561B4E5E"/>
    <w:rsid w:val="562C2086"/>
    <w:rsid w:val="5884ADCA"/>
    <w:rsid w:val="5997989E"/>
    <w:rsid w:val="59FC66BD"/>
    <w:rsid w:val="5B4FF974"/>
    <w:rsid w:val="5B61EB57"/>
    <w:rsid w:val="5E2388C8"/>
    <w:rsid w:val="60D4AF17"/>
    <w:rsid w:val="6184AA0B"/>
    <w:rsid w:val="620F20A4"/>
    <w:rsid w:val="6332C1FB"/>
    <w:rsid w:val="63972893"/>
    <w:rsid w:val="65EB7348"/>
    <w:rsid w:val="67066B49"/>
    <w:rsid w:val="67264551"/>
    <w:rsid w:val="6871D6E2"/>
    <w:rsid w:val="68A8EFD5"/>
    <w:rsid w:val="6A8A2BF1"/>
    <w:rsid w:val="6ABE0FD0"/>
    <w:rsid w:val="6DD18D14"/>
    <w:rsid w:val="702D84E8"/>
    <w:rsid w:val="709D455E"/>
    <w:rsid w:val="710D8E32"/>
    <w:rsid w:val="72F630A3"/>
    <w:rsid w:val="73560DCA"/>
    <w:rsid w:val="743CE8E5"/>
    <w:rsid w:val="752839DE"/>
    <w:rsid w:val="7604D8B2"/>
    <w:rsid w:val="77C2B319"/>
    <w:rsid w:val="77E4CAF7"/>
    <w:rsid w:val="79BEDEC4"/>
    <w:rsid w:val="7BFBBE2D"/>
    <w:rsid w:val="7C4928D8"/>
    <w:rsid w:val="7CA74FCE"/>
    <w:rsid w:val="7CB6D97E"/>
    <w:rsid w:val="7D8DEC17"/>
    <w:rsid w:val="7EFBFD3C"/>
    <w:rsid w:val="7F25A5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065B"/>
  <w15:docId w15:val="{8C6373EE-1D7E-42CF-8621-EF02CBE7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E51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E51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5133"/>
  </w:style>
  <w:style w:type="paragraph" w:styleId="Footer">
    <w:name w:val="footer"/>
    <w:basedOn w:val="Normal"/>
    <w:link w:val="FooterChar"/>
    <w:uiPriority w:val="99"/>
    <w:unhideWhenUsed/>
    <w:rsid w:val="000E51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5133"/>
  </w:style>
  <w:style w:type="paragraph" w:styleId="NoSpacing">
    <w:name w:val="No Spacing"/>
    <w:uiPriority w:val="1"/>
    <w:qFormat/>
    <w:rsid w:val="000E5133"/>
    <w:pPr>
      <w:spacing w:after="0" w:line="240" w:lineRule="auto"/>
    </w:pPr>
  </w:style>
  <w:style w:type="character" w:styleId="Hyperlink">
    <w:name w:val="Hyperlink"/>
    <w:basedOn w:val="DefaultParagraphFont"/>
    <w:uiPriority w:val="99"/>
    <w:unhideWhenUsed/>
    <w:rsid w:val="000E5133"/>
    <w:rPr>
      <w:color w:val="0000FF" w:themeColor="hyperlink"/>
      <w:u w:val="single"/>
    </w:rPr>
  </w:style>
  <w:style w:type="paragraph" w:styleId="BalloonText">
    <w:name w:val="Balloon Text"/>
    <w:basedOn w:val="Normal"/>
    <w:link w:val="BalloonTextChar"/>
    <w:uiPriority w:val="99"/>
    <w:semiHidden/>
    <w:unhideWhenUsed/>
    <w:rsid w:val="00FD560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D5600"/>
    <w:rPr>
      <w:rFonts w:ascii="Tahoma" w:hAnsi="Tahoma" w:cs="Tahoma"/>
      <w:sz w:val="16"/>
      <w:szCs w:val="16"/>
    </w:rPr>
  </w:style>
  <w:style w:type="character" w:styleId="CommentReference">
    <w:name w:val="annotation reference"/>
    <w:basedOn w:val="DefaultParagraphFont"/>
    <w:uiPriority w:val="99"/>
    <w:semiHidden/>
    <w:unhideWhenUsed/>
    <w:rsid w:val="00D602CD"/>
    <w:rPr>
      <w:sz w:val="16"/>
      <w:szCs w:val="16"/>
    </w:rPr>
  </w:style>
  <w:style w:type="paragraph" w:styleId="CommentText">
    <w:name w:val="annotation text"/>
    <w:basedOn w:val="Normal"/>
    <w:link w:val="CommentTextChar"/>
    <w:uiPriority w:val="99"/>
    <w:semiHidden/>
    <w:unhideWhenUsed/>
    <w:rsid w:val="00D602CD"/>
    <w:pPr>
      <w:spacing w:line="240" w:lineRule="auto"/>
    </w:pPr>
    <w:rPr>
      <w:sz w:val="20"/>
      <w:szCs w:val="20"/>
    </w:rPr>
  </w:style>
  <w:style w:type="character" w:styleId="CommentTextChar" w:customStyle="1">
    <w:name w:val="Comment Text Char"/>
    <w:basedOn w:val="DefaultParagraphFont"/>
    <w:link w:val="CommentText"/>
    <w:uiPriority w:val="99"/>
    <w:semiHidden/>
    <w:rsid w:val="00D602CD"/>
    <w:rPr>
      <w:sz w:val="20"/>
      <w:szCs w:val="20"/>
    </w:rPr>
  </w:style>
  <w:style w:type="paragraph" w:styleId="CommentSubject">
    <w:name w:val="annotation subject"/>
    <w:basedOn w:val="CommentText"/>
    <w:next w:val="CommentText"/>
    <w:link w:val="CommentSubjectChar"/>
    <w:uiPriority w:val="99"/>
    <w:semiHidden/>
    <w:unhideWhenUsed/>
    <w:rsid w:val="00D602CD"/>
    <w:rPr>
      <w:b/>
      <w:bCs/>
    </w:rPr>
  </w:style>
  <w:style w:type="character" w:styleId="CommentSubjectChar" w:customStyle="1">
    <w:name w:val="Comment Subject Char"/>
    <w:basedOn w:val="CommentTextChar"/>
    <w:link w:val="CommentSubject"/>
    <w:uiPriority w:val="99"/>
    <w:semiHidden/>
    <w:rsid w:val="00D602CD"/>
    <w:rPr>
      <w:b/>
      <w:bCs/>
      <w:sz w:val="20"/>
      <w:szCs w:val="20"/>
    </w:rPr>
  </w:style>
  <w:style w:type="paragraph" w:styleId="NormalWeb">
    <w:name w:val="Normal (Web)"/>
    <w:basedOn w:val="Normal"/>
    <w:uiPriority w:val="99"/>
    <w:semiHidden/>
    <w:unhideWhenUsed/>
    <w:rsid w:val="00415F58"/>
    <w:pPr>
      <w:spacing w:before="100" w:beforeAutospacing="1" w:after="100" w:afterAutospacing="1"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04276">
      <w:bodyDiv w:val="1"/>
      <w:marLeft w:val="0"/>
      <w:marRight w:val="0"/>
      <w:marTop w:val="0"/>
      <w:marBottom w:val="0"/>
      <w:divBdr>
        <w:top w:val="none" w:sz="0" w:space="0" w:color="auto"/>
        <w:left w:val="none" w:sz="0" w:space="0" w:color="auto"/>
        <w:bottom w:val="none" w:sz="0" w:space="0" w:color="auto"/>
        <w:right w:val="none" w:sz="0" w:space="0" w:color="auto"/>
      </w:divBdr>
    </w:div>
    <w:div w:id="593901360">
      <w:bodyDiv w:val="1"/>
      <w:marLeft w:val="0"/>
      <w:marRight w:val="0"/>
      <w:marTop w:val="0"/>
      <w:marBottom w:val="0"/>
      <w:divBdr>
        <w:top w:val="none" w:sz="0" w:space="0" w:color="auto"/>
        <w:left w:val="none" w:sz="0" w:space="0" w:color="auto"/>
        <w:bottom w:val="none" w:sz="0" w:space="0" w:color="auto"/>
        <w:right w:val="none" w:sz="0" w:space="0" w:color="auto"/>
      </w:divBdr>
    </w:div>
    <w:div w:id="609555038">
      <w:bodyDiv w:val="1"/>
      <w:marLeft w:val="0"/>
      <w:marRight w:val="0"/>
      <w:marTop w:val="0"/>
      <w:marBottom w:val="0"/>
      <w:divBdr>
        <w:top w:val="none" w:sz="0" w:space="0" w:color="auto"/>
        <w:left w:val="none" w:sz="0" w:space="0" w:color="auto"/>
        <w:bottom w:val="none" w:sz="0" w:space="0" w:color="auto"/>
        <w:right w:val="none" w:sz="0" w:space="0" w:color="auto"/>
      </w:divBdr>
    </w:div>
    <w:div w:id="663171639">
      <w:bodyDiv w:val="1"/>
      <w:marLeft w:val="0"/>
      <w:marRight w:val="0"/>
      <w:marTop w:val="0"/>
      <w:marBottom w:val="0"/>
      <w:divBdr>
        <w:top w:val="none" w:sz="0" w:space="0" w:color="auto"/>
        <w:left w:val="none" w:sz="0" w:space="0" w:color="auto"/>
        <w:bottom w:val="none" w:sz="0" w:space="0" w:color="auto"/>
        <w:right w:val="none" w:sz="0" w:space="0" w:color="auto"/>
      </w:divBdr>
    </w:div>
    <w:div w:id="1309212699">
      <w:bodyDiv w:val="1"/>
      <w:marLeft w:val="0"/>
      <w:marRight w:val="0"/>
      <w:marTop w:val="0"/>
      <w:marBottom w:val="0"/>
      <w:divBdr>
        <w:top w:val="none" w:sz="0" w:space="0" w:color="auto"/>
        <w:left w:val="none" w:sz="0" w:space="0" w:color="auto"/>
        <w:bottom w:val="none" w:sz="0" w:space="0" w:color="auto"/>
        <w:right w:val="none" w:sz="0" w:space="0" w:color="auto"/>
      </w:divBdr>
    </w:div>
    <w:div w:id="1712340727">
      <w:bodyDiv w:val="1"/>
      <w:marLeft w:val="0"/>
      <w:marRight w:val="0"/>
      <w:marTop w:val="0"/>
      <w:marBottom w:val="0"/>
      <w:divBdr>
        <w:top w:val="none" w:sz="0" w:space="0" w:color="auto"/>
        <w:left w:val="none" w:sz="0" w:space="0" w:color="auto"/>
        <w:bottom w:val="none" w:sz="0" w:space="0" w:color="auto"/>
        <w:right w:val="none" w:sz="0" w:space="0" w:color="auto"/>
      </w:divBdr>
    </w:div>
    <w:div w:id="19525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education@lichfieldgarrick.com" TargetMode="External" Id="R378db0f375064825" /><Relationship Type="http://schemas.openxmlformats.org/officeDocument/2006/relationships/image" Target="/media/image6.png" Id="R3cd65d7dc8264c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3" ma:contentTypeDescription="Create a new document." ma:contentTypeScope="" ma:versionID="28d74a6ed032173cacbc912682796321">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085722315790913ccfd889f876698cd3"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_Flow_SignoffStatus xmlns="69ace9c1-c579-45ff-9c15-9845b4449d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537F0-F2D1-4D7B-B2DF-C1484FC07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4A8EE-E5E5-461A-814A-DC11BEF44D5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ace9c1-c579-45ff-9c15-9845b4449dd1"/>
    <ds:schemaRef ds:uri="f484817f-8fb1-4909-b3ae-17973c71351f"/>
    <ds:schemaRef ds:uri="http://www.w3.org/XML/1998/namespace"/>
    <ds:schemaRef ds:uri="http://purl.org/dc/dcmitype/"/>
  </ds:schemaRefs>
</ds:datastoreItem>
</file>

<file path=customXml/itemProps3.xml><?xml version="1.0" encoding="utf-8"?>
<ds:datastoreItem xmlns:ds="http://schemas.openxmlformats.org/officeDocument/2006/customXml" ds:itemID="{488FBC15-D43C-4797-8235-EAE323CFF1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Hired Man</dc:title>
  <dc:creator>Tim Ford</dc:creator>
  <lastModifiedBy>Jonny Mcclean</lastModifiedBy>
  <revision>13</revision>
  <lastPrinted>2014-05-21T11:16:00.0000000Z</lastPrinted>
  <dcterms:created xsi:type="dcterms:W3CDTF">2020-09-01T09:45:00.0000000Z</dcterms:created>
  <dcterms:modified xsi:type="dcterms:W3CDTF">2021-02-03T16:55:19.7810606Z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